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96" w:rsidRPr="00222012" w:rsidRDefault="00222012" w:rsidP="00222012">
      <w:pPr>
        <w:spacing w:line="400" w:lineRule="exact"/>
        <w:ind w:firstLineChars="100" w:firstLine="275"/>
        <w:jc w:val="center"/>
        <w:rPr>
          <w:b/>
          <w:sz w:val="28"/>
        </w:rPr>
      </w:pPr>
      <w:r>
        <w:rPr>
          <w:rFonts w:hint="eastAsia"/>
          <w:b/>
          <w:sz w:val="28"/>
        </w:rPr>
        <w:t>コルスンスキー駐日</w:t>
      </w:r>
      <w:r w:rsidR="000A4A96" w:rsidRPr="00222012">
        <w:rPr>
          <w:rFonts w:hint="eastAsia"/>
          <w:b/>
          <w:sz w:val="28"/>
        </w:rPr>
        <w:t>ウクライナ大使スピーチ（全文）</w:t>
      </w:r>
    </w:p>
    <w:p w:rsidR="000A4A96" w:rsidRDefault="000A4A96" w:rsidP="00222012">
      <w:pPr>
        <w:spacing w:line="400" w:lineRule="exact"/>
        <w:ind w:firstLineChars="100" w:firstLine="235"/>
        <w:rPr>
          <w:b/>
          <w:sz w:val="24"/>
        </w:rPr>
      </w:pPr>
    </w:p>
    <w:p w:rsidR="00486983" w:rsidRPr="00222012" w:rsidRDefault="00486983" w:rsidP="00222012">
      <w:pPr>
        <w:spacing w:line="400" w:lineRule="exact"/>
        <w:ind w:firstLineChars="100" w:firstLine="235"/>
        <w:rPr>
          <w:b/>
          <w:sz w:val="24"/>
        </w:rPr>
      </w:pPr>
    </w:p>
    <w:p w:rsidR="00885B77" w:rsidRDefault="00885B77" w:rsidP="00222012">
      <w:pPr>
        <w:spacing w:line="400" w:lineRule="exact"/>
        <w:ind w:firstLineChars="100" w:firstLine="235"/>
        <w:rPr>
          <w:b/>
          <w:sz w:val="24"/>
        </w:rPr>
      </w:pPr>
      <w:r w:rsidRPr="00222012">
        <w:rPr>
          <w:rFonts w:hint="eastAsia"/>
          <w:b/>
          <w:sz w:val="24"/>
        </w:rPr>
        <w:t>皆さん、こんにちは。</w:t>
      </w:r>
    </w:p>
    <w:p w:rsidR="00222012" w:rsidRPr="00222012" w:rsidRDefault="00222012" w:rsidP="00222012">
      <w:pPr>
        <w:spacing w:line="400" w:lineRule="exact"/>
        <w:ind w:firstLineChars="100" w:firstLine="235"/>
        <w:rPr>
          <w:b/>
          <w:sz w:val="24"/>
        </w:rPr>
      </w:pPr>
    </w:p>
    <w:p w:rsidR="00885B77" w:rsidRPr="00222012" w:rsidRDefault="00885B77" w:rsidP="00222012">
      <w:pPr>
        <w:spacing w:line="400" w:lineRule="exact"/>
        <w:ind w:firstLineChars="100" w:firstLine="235"/>
        <w:rPr>
          <w:b/>
          <w:sz w:val="24"/>
        </w:rPr>
      </w:pPr>
      <w:r w:rsidRPr="00222012">
        <w:rPr>
          <w:rFonts w:hint="eastAsia"/>
          <w:b/>
          <w:sz w:val="24"/>
        </w:rPr>
        <w:t>私は、駐日ウクライナ大使です。名前は、セルギー・コルスンスキーです。</w:t>
      </w:r>
      <w:r w:rsidR="00222012">
        <w:rPr>
          <w:rFonts w:hint="eastAsia"/>
          <w:b/>
          <w:sz w:val="24"/>
        </w:rPr>
        <w:t>ご招待いただき</w:t>
      </w:r>
      <w:r w:rsidR="003F4953" w:rsidRPr="00222012">
        <w:rPr>
          <w:rFonts w:hint="eastAsia"/>
          <w:b/>
          <w:sz w:val="24"/>
        </w:rPr>
        <w:t>ありがとう。</w:t>
      </w:r>
    </w:p>
    <w:p w:rsidR="003F4953" w:rsidRPr="00222012" w:rsidRDefault="003F4953" w:rsidP="00222012">
      <w:pPr>
        <w:spacing w:line="400" w:lineRule="exact"/>
        <w:rPr>
          <w:b/>
          <w:sz w:val="24"/>
        </w:rPr>
      </w:pPr>
    </w:p>
    <w:p w:rsidR="003F4953" w:rsidRDefault="00885B77" w:rsidP="00222012">
      <w:pPr>
        <w:spacing w:line="400" w:lineRule="exact"/>
        <w:ind w:firstLineChars="100" w:firstLine="235"/>
        <w:rPr>
          <w:b/>
          <w:sz w:val="24"/>
        </w:rPr>
      </w:pPr>
      <w:r w:rsidRPr="00222012">
        <w:rPr>
          <w:rFonts w:hint="eastAsia"/>
          <w:b/>
          <w:sz w:val="24"/>
        </w:rPr>
        <w:t>吉村</w:t>
      </w:r>
      <w:r w:rsidR="003F4953" w:rsidRPr="00222012">
        <w:rPr>
          <w:rFonts w:hint="eastAsia"/>
          <w:b/>
          <w:sz w:val="24"/>
        </w:rPr>
        <w:t>洋文</w:t>
      </w:r>
      <w:r w:rsidRPr="00222012">
        <w:rPr>
          <w:rFonts w:hint="eastAsia"/>
          <w:b/>
          <w:sz w:val="24"/>
        </w:rPr>
        <w:t>大阪府知事</w:t>
      </w:r>
      <w:r w:rsidR="003F4953" w:rsidRPr="00222012">
        <w:rPr>
          <w:rFonts w:hint="eastAsia"/>
          <w:b/>
          <w:sz w:val="24"/>
        </w:rPr>
        <w:t>、</w:t>
      </w:r>
      <w:r w:rsidRPr="00222012">
        <w:rPr>
          <w:rFonts w:hint="eastAsia"/>
          <w:b/>
          <w:sz w:val="24"/>
        </w:rPr>
        <w:t>松井一郎大阪市長</w:t>
      </w:r>
      <w:r w:rsidR="003F4953" w:rsidRPr="00222012">
        <w:rPr>
          <w:rFonts w:hint="eastAsia"/>
          <w:b/>
          <w:sz w:val="24"/>
        </w:rPr>
        <w:t>、鈴木憲大阪府議会議長、丹野壮治</w:t>
      </w:r>
      <w:r w:rsidRPr="00222012">
        <w:rPr>
          <w:rFonts w:hint="eastAsia"/>
          <w:b/>
          <w:sz w:val="24"/>
        </w:rPr>
        <w:t>大阪</w:t>
      </w:r>
      <w:r w:rsidR="003F4953" w:rsidRPr="00222012">
        <w:rPr>
          <w:rFonts w:hint="eastAsia"/>
          <w:b/>
          <w:sz w:val="24"/>
        </w:rPr>
        <w:t>市会議長</w:t>
      </w:r>
      <w:r w:rsidRPr="00222012">
        <w:rPr>
          <w:rFonts w:hint="eastAsia"/>
          <w:b/>
          <w:sz w:val="24"/>
        </w:rPr>
        <w:t>、議員の皆様、大阪の皆様、</w:t>
      </w:r>
      <w:r w:rsidR="003F4953" w:rsidRPr="00222012">
        <w:rPr>
          <w:rFonts w:hint="eastAsia"/>
          <w:b/>
          <w:sz w:val="24"/>
        </w:rPr>
        <w:t>本日皆様にごあいさつできましたことを非常に光栄に思っております。</w:t>
      </w:r>
    </w:p>
    <w:p w:rsidR="00486983" w:rsidRPr="00222012" w:rsidRDefault="00486983" w:rsidP="00222012">
      <w:pPr>
        <w:spacing w:line="400" w:lineRule="exact"/>
        <w:ind w:firstLineChars="100" w:firstLine="235"/>
        <w:rPr>
          <w:b/>
          <w:sz w:val="24"/>
        </w:rPr>
      </w:pPr>
    </w:p>
    <w:p w:rsidR="003F4953" w:rsidRDefault="003F4953" w:rsidP="00222012">
      <w:pPr>
        <w:spacing w:line="400" w:lineRule="exact"/>
        <w:ind w:firstLineChars="100" w:firstLine="235"/>
        <w:rPr>
          <w:b/>
          <w:sz w:val="24"/>
        </w:rPr>
      </w:pPr>
      <w:r w:rsidRPr="00222012">
        <w:rPr>
          <w:rFonts w:hint="eastAsia"/>
          <w:b/>
          <w:sz w:val="24"/>
        </w:rPr>
        <w:t>今</w:t>
      </w:r>
      <w:r w:rsidR="00763FDC" w:rsidRPr="00222012">
        <w:rPr>
          <w:rFonts w:hint="eastAsia"/>
          <w:b/>
          <w:sz w:val="24"/>
        </w:rPr>
        <w:t>、</w:t>
      </w:r>
      <w:r w:rsidRPr="00222012">
        <w:rPr>
          <w:rFonts w:hint="eastAsia"/>
          <w:b/>
          <w:sz w:val="24"/>
        </w:rPr>
        <w:t>ウクライナは非常に</w:t>
      </w:r>
      <w:r w:rsidR="00486983">
        <w:rPr>
          <w:rFonts w:hint="eastAsia"/>
          <w:b/>
          <w:sz w:val="24"/>
        </w:rPr>
        <w:t>辛い時期に直面しております。この非常に辛い</w:t>
      </w:r>
      <w:r w:rsidRPr="00222012">
        <w:rPr>
          <w:rFonts w:hint="eastAsia"/>
          <w:b/>
          <w:sz w:val="24"/>
        </w:rPr>
        <w:t>時期の中で、日本の国民の皆様がウクライナと一緒にい</w:t>
      </w:r>
      <w:r w:rsidR="00002CAF" w:rsidRPr="00222012">
        <w:rPr>
          <w:rFonts w:hint="eastAsia"/>
          <w:b/>
          <w:sz w:val="24"/>
        </w:rPr>
        <w:t>らっしゃ</w:t>
      </w:r>
      <w:r w:rsidRPr="00222012">
        <w:rPr>
          <w:rFonts w:hint="eastAsia"/>
          <w:b/>
          <w:sz w:val="24"/>
        </w:rPr>
        <w:t>る</w:t>
      </w:r>
      <w:r w:rsidR="00002CAF" w:rsidRPr="00222012">
        <w:rPr>
          <w:rFonts w:hint="eastAsia"/>
          <w:b/>
          <w:sz w:val="24"/>
        </w:rPr>
        <w:t>という</w:t>
      </w:r>
      <w:r w:rsidRPr="00222012">
        <w:rPr>
          <w:rFonts w:hint="eastAsia"/>
          <w:b/>
          <w:sz w:val="24"/>
        </w:rPr>
        <w:t>ことは、</w:t>
      </w:r>
      <w:r w:rsidR="00002CAF" w:rsidRPr="00222012">
        <w:rPr>
          <w:rFonts w:hint="eastAsia"/>
          <w:b/>
          <w:sz w:val="24"/>
        </w:rPr>
        <w:t>非常にうれしいです。</w:t>
      </w:r>
    </w:p>
    <w:p w:rsidR="00486983" w:rsidRPr="00222012" w:rsidRDefault="00486983" w:rsidP="00222012">
      <w:pPr>
        <w:spacing w:line="400" w:lineRule="exact"/>
        <w:ind w:firstLineChars="100" w:firstLine="235"/>
        <w:rPr>
          <w:b/>
          <w:sz w:val="24"/>
        </w:rPr>
      </w:pPr>
    </w:p>
    <w:p w:rsidR="00486983" w:rsidRDefault="00002CAF" w:rsidP="00222012">
      <w:pPr>
        <w:spacing w:line="400" w:lineRule="exact"/>
        <w:ind w:firstLineChars="100" w:firstLine="235"/>
        <w:rPr>
          <w:b/>
          <w:sz w:val="24"/>
        </w:rPr>
      </w:pPr>
      <w:r w:rsidRPr="00222012">
        <w:rPr>
          <w:rFonts w:hint="eastAsia"/>
          <w:b/>
          <w:sz w:val="24"/>
        </w:rPr>
        <w:t>ロシアがウクライナに対して侵略を始めてから、今日3</w:t>
      </w:r>
      <w:r w:rsidRPr="00222012">
        <w:rPr>
          <w:b/>
          <w:sz w:val="24"/>
        </w:rPr>
        <w:t>2</w:t>
      </w:r>
      <w:r w:rsidR="00222012">
        <w:rPr>
          <w:rFonts w:hint="eastAsia"/>
          <w:b/>
          <w:sz w:val="24"/>
        </w:rPr>
        <w:t>日目を迎えました。これは普通の戦争ではありません。これは大量虐殺です。主</w:t>
      </w:r>
      <w:r w:rsidRPr="00222012">
        <w:rPr>
          <w:rFonts w:hint="eastAsia"/>
          <w:b/>
          <w:sz w:val="24"/>
        </w:rPr>
        <w:t>に犠牲者になっているのは、女性、子ども、お年寄りだからです。</w:t>
      </w:r>
    </w:p>
    <w:p w:rsidR="00885B77" w:rsidRPr="00222012" w:rsidRDefault="00002CAF" w:rsidP="00222012">
      <w:pPr>
        <w:spacing w:line="400" w:lineRule="exact"/>
        <w:ind w:firstLineChars="100" w:firstLine="235"/>
        <w:rPr>
          <w:b/>
          <w:sz w:val="24"/>
        </w:rPr>
      </w:pPr>
      <w:r w:rsidRPr="00222012">
        <w:rPr>
          <w:rFonts w:hint="eastAsia"/>
          <w:b/>
          <w:sz w:val="24"/>
        </w:rPr>
        <w:t>攻撃されているのは、住宅、</w:t>
      </w:r>
      <w:r w:rsidR="00885B77" w:rsidRPr="00222012">
        <w:rPr>
          <w:rFonts w:hint="eastAsia"/>
          <w:b/>
          <w:sz w:val="24"/>
        </w:rPr>
        <w:t>学校、病院、幼稚園などの</w:t>
      </w:r>
      <w:r w:rsidRPr="00222012">
        <w:rPr>
          <w:rFonts w:hint="eastAsia"/>
          <w:b/>
          <w:sz w:val="24"/>
        </w:rPr>
        <w:t>福祉</w:t>
      </w:r>
      <w:r w:rsidR="00885B77" w:rsidRPr="00222012">
        <w:rPr>
          <w:rFonts w:hint="eastAsia"/>
          <w:b/>
          <w:sz w:val="24"/>
        </w:rPr>
        <w:t>施設です。</w:t>
      </w:r>
    </w:p>
    <w:p w:rsidR="00F37B51" w:rsidRDefault="00002CAF" w:rsidP="00222012">
      <w:pPr>
        <w:spacing w:line="400" w:lineRule="exact"/>
        <w:rPr>
          <w:b/>
          <w:sz w:val="24"/>
        </w:rPr>
      </w:pPr>
      <w:r w:rsidRPr="00222012">
        <w:rPr>
          <w:rFonts w:hint="eastAsia"/>
          <w:b/>
          <w:sz w:val="24"/>
        </w:rPr>
        <w:t xml:space="preserve">　</w:t>
      </w:r>
      <w:r w:rsidR="00885B77" w:rsidRPr="00222012">
        <w:rPr>
          <w:b/>
          <w:sz w:val="24"/>
        </w:rPr>
        <w:t>800万</w:t>
      </w:r>
      <w:r w:rsidRPr="00222012">
        <w:rPr>
          <w:rFonts w:hint="eastAsia"/>
          <w:b/>
          <w:sz w:val="24"/>
        </w:rPr>
        <w:t>人以上のウクライナの</w:t>
      </w:r>
      <w:r w:rsidR="00426852" w:rsidRPr="00222012">
        <w:rPr>
          <w:rFonts w:hint="eastAsia"/>
          <w:b/>
          <w:sz w:val="24"/>
        </w:rPr>
        <w:t>国</w:t>
      </w:r>
      <w:r w:rsidRPr="00222012">
        <w:rPr>
          <w:rFonts w:hint="eastAsia"/>
          <w:b/>
          <w:sz w:val="24"/>
        </w:rPr>
        <w:t>民が</w:t>
      </w:r>
      <w:r w:rsidR="00885B77" w:rsidRPr="00222012">
        <w:rPr>
          <w:b/>
          <w:sz w:val="24"/>
        </w:rPr>
        <w:t>、</w:t>
      </w:r>
      <w:r w:rsidRPr="00222012">
        <w:rPr>
          <w:rFonts w:hint="eastAsia"/>
          <w:b/>
          <w:sz w:val="24"/>
        </w:rPr>
        <w:t>住み</w:t>
      </w:r>
      <w:r w:rsidR="00222012">
        <w:rPr>
          <w:rFonts w:hint="eastAsia"/>
          <w:b/>
          <w:sz w:val="24"/>
        </w:rPr>
        <w:t>慣れた</w:t>
      </w:r>
      <w:r w:rsidR="00426852" w:rsidRPr="00222012">
        <w:rPr>
          <w:rFonts w:hint="eastAsia"/>
          <w:b/>
          <w:sz w:val="24"/>
        </w:rPr>
        <w:t>所を</w:t>
      </w:r>
      <w:r w:rsidR="00885B77" w:rsidRPr="00222012">
        <w:rPr>
          <w:b/>
          <w:sz w:val="24"/>
        </w:rPr>
        <w:t>離れて、安全</w:t>
      </w:r>
      <w:r w:rsidR="00426852" w:rsidRPr="00222012">
        <w:rPr>
          <w:rFonts w:hint="eastAsia"/>
          <w:b/>
          <w:sz w:val="24"/>
        </w:rPr>
        <w:t>な所を</w:t>
      </w:r>
      <w:r w:rsidR="00885B77" w:rsidRPr="00222012">
        <w:rPr>
          <w:b/>
          <w:sz w:val="24"/>
        </w:rPr>
        <w:t>探して、避難をしています。</w:t>
      </w:r>
    </w:p>
    <w:p w:rsidR="00486983" w:rsidRPr="00222012" w:rsidRDefault="00486983" w:rsidP="00222012">
      <w:pPr>
        <w:spacing w:line="400" w:lineRule="exact"/>
        <w:rPr>
          <w:rFonts w:ascii="ＭＳ ゴシック" w:eastAsia="ＭＳ ゴシック" w:hAnsi="ＭＳ ゴシック"/>
          <w:b/>
          <w:sz w:val="24"/>
        </w:rPr>
      </w:pPr>
    </w:p>
    <w:p w:rsidR="00885B77" w:rsidRPr="00222012" w:rsidRDefault="00885B77" w:rsidP="00222012">
      <w:pPr>
        <w:spacing w:line="400" w:lineRule="exact"/>
        <w:ind w:firstLineChars="100" w:firstLine="235"/>
        <w:rPr>
          <w:b/>
          <w:sz w:val="24"/>
        </w:rPr>
      </w:pPr>
      <w:r w:rsidRPr="00222012">
        <w:rPr>
          <w:rFonts w:hint="eastAsia"/>
          <w:b/>
          <w:sz w:val="24"/>
        </w:rPr>
        <w:t>日本政府から前例のない対策をとっていただきまして、日本に</w:t>
      </w:r>
      <w:r w:rsidR="00426852" w:rsidRPr="00222012">
        <w:rPr>
          <w:rFonts w:hint="eastAsia"/>
          <w:b/>
          <w:sz w:val="24"/>
        </w:rPr>
        <w:t>来られるウクライナ</w:t>
      </w:r>
      <w:r w:rsidRPr="00222012">
        <w:rPr>
          <w:rFonts w:hint="eastAsia"/>
          <w:b/>
          <w:sz w:val="24"/>
        </w:rPr>
        <w:t>人</w:t>
      </w:r>
      <w:r w:rsidR="00426852" w:rsidRPr="00222012">
        <w:rPr>
          <w:rFonts w:hint="eastAsia"/>
          <w:b/>
          <w:sz w:val="24"/>
        </w:rPr>
        <w:t>が</w:t>
      </w:r>
      <w:r w:rsidRPr="00222012">
        <w:rPr>
          <w:rFonts w:hint="eastAsia"/>
          <w:b/>
          <w:sz w:val="24"/>
        </w:rPr>
        <w:t>日本で受け入れられ、そして</w:t>
      </w:r>
      <w:r w:rsidR="00426852" w:rsidRPr="00222012">
        <w:rPr>
          <w:rFonts w:hint="eastAsia"/>
          <w:b/>
          <w:sz w:val="24"/>
        </w:rPr>
        <w:t>ウクライナが復興できるまで</w:t>
      </w:r>
      <w:r w:rsidRPr="00222012">
        <w:rPr>
          <w:rFonts w:hint="eastAsia"/>
          <w:b/>
          <w:sz w:val="24"/>
        </w:rPr>
        <w:t>、安全に暮らせるような対策をとって</w:t>
      </w:r>
      <w:r w:rsidR="00426852" w:rsidRPr="00222012">
        <w:rPr>
          <w:rFonts w:hint="eastAsia"/>
          <w:b/>
          <w:sz w:val="24"/>
        </w:rPr>
        <w:t>ください</w:t>
      </w:r>
      <w:r w:rsidRPr="00222012">
        <w:rPr>
          <w:rFonts w:hint="eastAsia"/>
          <w:b/>
          <w:sz w:val="24"/>
        </w:rPr>
        <w:t>ました。</w:t>
      </w:r>
    </w:p>
    <w:p w:rsidR="00A655A7" w:rsidRDefault="00477C40" w:rsidP="00222012">
      <w:pPr>
        <w:spacing w:line="400" w:lineRule="exact"/>
        <w:ind w:firstLineChars="100" w:firstLine="235"/>
        <w:rPr>
          <w:b/>
          <w:sz w:val="24"/>
        </w:rPr>
      </w:pPr>
      <w:r w:rsidRPr="00222012">
        <w:rPr>
          <w:rFonts w:hint="eastAsia"/>
          <w:b/>
          <w:sz w:val="24"/>
        </w:rPr>
        <w:t>日本</w:t>
      </w:r>
      <w:r w:rsidR="005951DD">
        <w:rPr>
          <w:rFonts w:hint="eastAsia"/>
          <w:b/>
          <w:sz w:val="24"/>
        </w:rPr>
        <w:t>には現在</w:t>
      </w:r>
      <w:r w:rsidRPr="00222012">
        <w:rPr>
          <w:rFonts w:hint="eastAsia"/>
          <w:b/>
          <w:sz w:val="24"/>
        </w:rPr>
        <w:t>ウクライナ人が二千</w:t>
      </w:r>
      <w:r w:rsidR="00885B77" w:rsidRPr="00222012">
        <w:rPr>
          <w:b/>
          <w:sz w:val="24"/>
        </w:rPr>
        <w:t>人ぐ</w:t>
      </w:r>
      <w:r w:rsidRPr="00222012">
        <w:rPr>
          <w:b/>
          <w:sz w:val="24"/>
        </w:rPr>
        <w:t>らい暮らしていますけれども、</w:t>
      </w:r>
      <w:r w:rsidR="00885B77" w:rsidRPr="00222012">
        <w:rPr>
          <w:b/>
          <w:sz w:val="24"/>
        </w:rPr>
        <w:t>戦争から避難して日本にたどり着いたといった人</w:t>
      </w:r>
      <w:r w:rsidRPr="00222012">
        <w:rPr>
          <w:rFonts w:hint="eastAsia"/>
          <w:b/>
          <w:sz w:val="24"/>
        </w:rPr>
        <w:t>たち</w:t>
      </w:r>
      <w:r w:rsidRPr="00222012">
        <w:rPr>
          <w:b/>
          <w:sz w:val="24"/>
        </w:rPr>
        <w:t>が</w:t>
      </w:r>
      <w:r w:rsidR="00885B77" w:rsidRPr="00222012">
        <w:rPr>
          <w:b/>
          <w:sz w:val="24"/>
        </w:rPr>
        <w:t>、それらの</w:t>
      </w:r>
      <w:r w:rsidRPr="00222012">
        <w:rPr>
          <w:rFonts w:hint="eastAsia"/>
          <w:b/>
          <w:sz w:val="24"/>
        </w:rPr>
        <w:t>ウクライナ人の</w:t>
      </w:r>
      <w:r w:rsidRPr="00222012">
        <w:rPr>
          <w:b/>
          <w:sz w:val="24"/>
        </w:rPr>
        <w:t>数を</w:t>
      </w:r>
      <w:r w:rsidR="005951DD">
        <w:rPr>
          <w:rFonts w:hint="eastAsia"/>
          <w:b/>
          <w:sz w:val="24"/>
        </w:rPr>
        <w:t>増やす</w:t>
      </w:r>
      <w:r w:rsidR="00885B77" w:rsidRPr="00222012">
        <w:rPr>
          <w:b/>
          <w:sz w:val="24"/>
        </w:rPr>
        <w:t>ことになります。</w:t>
      </w:r>
    </w:p>
    <w:p w:rsidR="00486983" w:rsidRPr="00222012" w:rsidRDefault="00486983" w:rsidP="00222012">
      <w:pPr>
        <w:spacing w:line="400" w:lineRule="exact"/>
        <w:ind w:firstLineChars="100" w:firstLine="235"/>
        <w:rPr>
          <w:b/>
          <w:sz w:val="24"/>
        </w:rPr>
      </w:pPr>
    </w:p>
    <w:p w:rsidR="00F37B51" w:rsidRPr="00222012" w:rsidRDefault="00477C40" w:rsidP="00222012">
      <w:pPr>
        <w:spacing w:line="400" w:lineRule="exact"/>
        <w:ind w:firstLineChars="100" w:firstLine="235"/>
        <w:rPr>
          <w:rFonts w:ascii="ＭＳ ゴシック" w:eastAsia="ＭＳ ゴシック" w:hAnsi="ＭＳ ゴシック"/>
          <w:b/>
          <w:sz w:val="24"/>
        </w:rPr>
      </w:pPr>
      <w:r w:rsidRPr="00222012">
        <w:rPr>
          <w:rFonts w:hint="eastAsia"/>
          <w:b/>
          <w:sz w:val="24"/>
        </w:rPr>
        <w:t>大阪市及び大阪府には多くのウクライナ人のコミュニティが暮らしています。</w:t>
      </w:r>
      <w:r w:rsidR="00885B77" w:rsidRPr="00222012">
        <w:rPr>
          <w:rFonts w:hint="eastAsia"/>
          <w:b/>
          <w:sz w:val="24"/>
        </w:rPr>
        <w:t>ずっと前から大阪にお邪魔しようと思って</w:t>
      </w:r>
      <w:r w:rsidR="00A655A7" w:rsidRPr="00222012">
        <w:rPr>
          <w:rFonts w:hint="eastAsia"/>
          <w:b/>
          <w:sz w:val="24"/>
        </w:rPr>
        <w:t>い</w:t>
      </w:r>
      <w:r w:rsidR="00885B77" w:rsidRPr="00222012">
        <w:rPr>
          <w:rFonts w:hint="eastAsia"/>
          <w:b/>
          <w:sz w:val="24"/>
        </w:rPr>
        <w:t>ましたけれども、コロナ</w:t>
      </w:r>
      <w:r w:rsidR="00A655A7" w:rsidRPr="00222012">
        <w:rPr>
          <w:rFonts w:hint="eastAsia"/>
          <w:b/>
          <w:sz w:val="24"/>
        </w:rPr>
        <w:t>のせいで</w:t>
      </w:r>
      <w:r w:rsidR="00885B77" w:rsidRPr="00222012">
        <w:rPr>
          <w:rFonts w:hint="eastAsia"/>
          <w:b/>
          <w:sz w:val="24"/>
        </w:rPr>
        <w:t>、その</w:t>
      </w:r>
      <w:r w:rsidR="00A655A7" w:rsidRPr="00222012">
        <w:rPr>
          <w:rFonts w:hint="eastAsia"/>
          <w:b/>
          <w:sz w:val="24"/>
        </w:rPr>
        <w:t>計画が</w:t>
      </w:r>
      <w:r w:rsidR="000A4A96" w:rsidRPr="00222012">
        <w:rPr>
          <w:rFonts w:hint="eastAsia"/>
          <w:b/>
          <w:sz w:val="24"/>
        </w:rPr>
        <w:t>延びて</w:t>
      </w:r>
      <w:r w:rsidR="00885B77" w:rsidRPr="00222012">
        <w:rPr>
          <w:b/>
          <w:sz w:val="24"/>
        </w:rPr>
        <w:t>しまいました。</w:t>
      </w:r>
    </w:p>
    <w:p w:rsidR="00A655A7" w:rsidRDefault="00885B77" w:rsidP="00222012">
      <w:pPr>
        <w:spacing w:line="400" w:lineRule="exact"/>
        <w:ind w:firstLineChars="100" w:firstLine="235"/>
        <w:rPr>
          <w:b/>
          <w:sz w:val="24"/>
        </w:rPr>
      </w:pPr>
      <w:r w:rsidRPr="00222012">
        <w:rPr>
          <w:rFonts w:hint="eastAsia"/>
          <w:b/>
          <w:sz w:val="24"/>
        </w:rPr>
        <w:t>大阪府、大阪市において</w:t>
      </w:r>
      <w:r w:rsidR="00A655A7" w:rsidRPr="00222012">
        <w:rPr>
          <w:rFonts w:hint="eastAsia"/>
          <w:b/>
          <w:sz w:val="24"/>
        </w:rPr>
        <w:t>ウクライナ人の</w:t>
      </w:r>
      <w:r w:rsidRPr="00222012">
        <w:rPr>
          <w:rFonts w:hint="eastAsia"/>
          <w:b/>
          <w:sz w:val="24"/>
        </w:rPr>
        <w:t>避難</w:t>
      </w:r>
      <w:r w:rsidR="00A655A7" w:rsidRPr="00222012">
        <w:rPr>
          <w:rFonts w:hint="eastAsia"/>
          <w:b/>
          <w:sz w:val="24"/>
        </w:rPr>
        <w:t>民の受け入れに対する対策が積極的に</w:t>
      </w:r>
      <w:r w:rsidR="000A4A96" w:rsidRPr="00222012">
        <w:rPr>
          <w:rFonts w:hint="eastAsia"/>
          <w:b/>
          <w:sz w:val="24"/>
        </w:rPr>
        <w:t>実施されて</w:t>
      </w:r>
      <w:r w:rsidR="00A655A7" w:rsidRPr="00222012">
        <w:rPr>
          <w:rFonts w:hint="eastAsia"/>
          <w:b/>
          <w:sz w:val="24"/>
        </w:rPr>
        <w:t>おりウク</w:t>
      </w:r>
      <w:r w:rsidR="005951DD">
        <w:rPr>
          <w:rFonts w:hint="eastAsia"/>
          <w:b/>
          <w:sz w:val="24"/>
        </w:rPr>
        <w:t>ライナ人にとっても、彼らを受け入れる日本の皆様にとっても関係を作り</w:t>
      </w:r>
      <w:r w:rsidR="00A655A7" w:rsidRPr="00222012">
        <w:rPr>
          <w:rFonts w:hint="eastAsia"/>
          <w:b/>
          <w:sz w:val="24"/>
        </w:rPr>
        <w:t>やすい環境が設定されつつあると承知しています。</w:t>
      </w:r>
    </w:p>
    <w:p w:rsidR="00885B77" w:rsidRPr="00222012" w:rsidRDefault="000A4A96" w:rsidP="00222012">
      <w:pPr>
        <w:spacing w:line="400" w:lineRule="exact"/>
        <w:ind w:firstLineChars="100" w:firstLine="235"/>
        <w:rPr>
          <w:b/>
          <w:sz w:val="24"/>
        </w:rPr>
      </w:pPr>
      <w:r w:rsidRPr="00222012">
        <w:rPr>
          <w:rFonts w:hint="eastAsia"/>
          <w:b/>
          <w:sz w:val="24"/>
        </w:rPr>
        <w:lastRenderedPageBreak/>
        <w:t>公営</w:t>
      </w:r>
      <w:r w:rsidR="00A655A7" w:rsidRPr="00222012">
        <w:rPr>
          <w:rFonts w:hint="eastAsia"/>
          <w:b/>
          <w:sz w:val="24"/>
        </w:rPr>
        <w:t>住宅が確保され、また</w:t>
      </w:r>
      <w:r w:rsidR="00486983">
        <w:rPr>
          <w:rFonts w:hint="eastAsia"/>
          <w:b/>
          <w:sz w:val="24"/>
        </w:rPr>
        <w:t>、</w:t>
      </w:r>
      <w:r w:rsidR="00885B77" w:rsidRPr="00222012">
        <w:rPr>
          <w:rFonts w:hint="eastAsia"/>
          <w:b/>
          <w:sz w:val="24"/>
        </w:rPr>
        <w:t>学校への子</w:t>
      </w:r>
      <w:r w:rsidR="00A655A7" w:rsidRPr="00222012">
        <w:rPr>
          <w:rFonts w:hint="eastAsia"/>
          <w:b/>
          <w:sz w:val="24"/>
        </w:rPr>
        <w:t>ども</w:t>
      </w:r>
      <w:r w:rsidR="00885B77" w:rsidRPr="00222012">
        <w:rPr>
          <w:rFonts w:hint="eastAsia"/>
          <w:b/>
          <w:sz w:val="24"/>
        </w:rPr>
        <w:t>の</w:t>
      </w:r>
      <w:r w:rsidR="00A655A7" w:rsidRPr="00222012">
        <w:rPr>
          <w:rFonts w:hint="eastAsia"/>
          <w:b/>
          <w:sz w:val="24"/>
        </w:rPr>
        <w:t>受け</w:t>
      </w:r>
      <w:r w:rsidR="00885B77" w:rsidRPr="00222012">
        <w:rPr>
          <w:rFonts w:hint="eastAsia"/>
          <w:b/>
          <w:sz w:val="24"/>
        </w:rPr>
        <w:t>入れについても、決定がされていると聞いております。</w:t>
      </w:r>
      <w:r w:rsidR="00A655A7" w:rsidRPr="00222012">
        <w:rPr>
          <w:rFonts w:hint="eastAsia"/>
          <w:b/>
          <w:sz w:val="24"/>
        </w:rPr>
        <w:t>また、新しく来るウクライナ人の日常生活に</w:t>
      </w:r>
      <w:r w:rsidR="00885B77" w:rsidRPr="00222012">
        <w:rPr>
          <w:rFonts w:hint="eastAsia"/>
          <w:b/>
          <w:sz w:val="24"/>
        </w:rPr>
        <w:t>必要な費用</w:t>
      </w:r>
      <w:r w:rsidR="00A655A7" w:rsidRPr="00222012">
        <w:rPr>
          <w:rFonts w:hint="eastAsia"/>
          <w:b/>
          <w:sz w:val="24"/>
        </w:rPr>
        <w:t>を</w:t>
      </w:r>
      <w:r w:rsidR="00885B77" w:rsidRPr="00222012">
        <w:rPr>
          <w:rFonts w:hint="eastAsia"/>
          <w:b/>
          <w:sz w:val="24"/>
        </w:rPr>
        <w:t>カバーす</w:t>
      </w:r>
      <w:r w:rsidR="00A655A7" w:rsidRPr="00222012">
        <w:rPr>
          <w:rFonts w:hint="eastAsia"/>
          <w:b/>
          <w:sz w:val="24"/>
        </w:rPr>
        <w:t>る</w:t>
      </w:r>
      <w:r w:rsidR="00885B77" w:rsidRPr="00222012">
        <w:rPr>
          <w:rFonts w:hint="eastAsia"/>
          <w:b/>
          <w:sz w:val="24"/>
        </w:rPr>
        <w:t>ために、個別に支援募金が行われていると承知しております。</w:t>
      </w:r>
    </w:p>
    <w:p w:rsidR="00885B77" w:rsidRDefault="00885B77" w:rsidP="00222012">
      <w:pPr>
        <w:spacing w:line="400" w:lineRule="exact"/>
        <w:ind w:firstLineChars="100" w:firstLine="235"/>
        <w:rPr>
          <w:b/>
          <w:sz w:val="24"/>
        </w:rPr>
      </w:pPr>
      <w:r w:rsidRPr="00222012">
        <w:rPr>
          <w:rFonts w:hint="eastAsia"/>
          <w:b/>
          <w:sz w:val="24"/>
        </w:rPr>
        <w:t>大阪の皆様に、この機会を利用しまして、心から御礼を申し上げたいと思います。</w:t>
      </w:r>
    </w:p>
    <w:p w:rsidR="00486983" w:rsidRPr="00222012" w:rsidRDefault="00486983" w:rsidP="00222012">
      <w:pPr>
        <w:spacing w:line="400" w:lineRule="exact"/>
        <w:ind w:firstLineChars="100" w:firstLine="235"/>
        <w:rPr>
          <w:b/>
          <w:sz w:val="24"/>
        </w:rPr>
      </w:pPr>
    </w:p>
    <w:p w:rsidR="00885B77" w:rsidRPr="00222012" w:rsidRDefault="00885B77" w:rsidP="00222012">
      <w:pPr>
        <w:spacing w:line="400" w:lineRule="exact"/>
        <w:ind w:firstLineChars="100" w:firstLine="235"/>
        <w:rPr>
          <w:b/>
          <w:sz w:val="24"/>
        </w:rPr>
      </w:pPr>
      <w:r w:rsidRPr="00222012">
        <w:rPr>
          <w:rFonts w:hint="eastAsia"/>
          <w:b/>
          <w:sz w:val="24"/>
        </w:rPr>
        <w:t>当館</w:t>
      </w:r>
      <w:r w:rsidR="00E72CC0" w:rsidRPr="005951DD">
        <w:rPr>
          <w:rFonts w:asciiTheme="minorEastAsia" w:hAnsiTheme="minorEastAsia" w:hint="eastAsia"/>
          <w:b/>
          <w:sz w:val="24"/>
        </w:rPr>
        <w:t>(</w:t>
      </w:r>
      <w:r w:rsidR="005951DD">
        <w:rPr>
          <w:rFonts w:asciiTheme="minorEastAsia" w:hAnsiTheme="minorEastAsia" w:hint="eastAsia"/>
          <w:b/>
          <w:sz w:val="24"/>
        </w:rPr>
        <w:t>駐日ウクライナ</w:t>
      </w:r>
      <w:r w:rsidR="00E72CC0" w:rsidRPr="005951DD">
        <w:rPr>
          <w:rFonts w:asciiTheme="minorEastAsia" w:hAnsiTheme="minorEastAsia" w:hint="eastAsia"/>
          <w:b/>
          <w:sz w:val="24"/>
        </w:rPr>
        <w:t>大使館</w:t>
      </w:r>
      <w:r w:rsidR="00E72CC0" w:rsidRPr="005951DD">
        <w:rPr>
          <w:rFonts w:asciiTheme="minorEastAsia" w:hAnsiTheme="minorEastAsia" w:cs="ＭＳ 明朝" w:hint="eastAsia"/>
          <w:b/>
          <w:sz w:val="24"/>
        </w:rPr>
        <w:t>)</w:t>
      </w:r>
      <w:r w:rsidR="00E72CC0" w:rsidRPr="005951DD">
        <w:rPr>
          <w:rFonts w:asciiTheme="minorEastAsia" w:hAnsiTheme="minorEastAsia" w:hint="eastAsia"/>
          <w:b/>
          <w:sz w:val="24"/>
        </w:rPr>
        <w:t>が</w:t>
      </w:r>
      <w:r w:rsidRPr="00222012">
        <w:rPr>
          <w:b/>
          <w:sz w:val="24"/>
        </w:rPr>
        <w:t>1</w:t>
      </w:r>
      <w:r w:rsidR="00E72CC0" w:rsidRPr="00222012">
        <w:rPr>
          <w:rFonts w:hint="eastAsia"/>
          <w:b/>
          <w:sz w:val="24"/>
        </w:rPr>
        <w:t>か</w:t>
      </w:r>
      <w:r w:rsidRPr="00222012">
        <w:rPr>
          <w:b/>
          <w:sz w:val="24"/>
        </w:rPr>
        <w:t>月前に、</w:t>
      </w:r>
      <w:r w:rsidR="00E72CC0" w:rsidRPr="00222012">
        <w:rPr>
          <w:rFonts w:hint="eastAsia"/>
          <w:b/>
          <w:sz w:val="24"/>
        </w:rPr>
        <w:t>至急、特別人道支援用の銀行口座</w:t>
      </w:r>
      <w:r w:rsidR="00E72CC0" w:rsidRPr="00222012">
        <w:rPr>
          <w:b/>
          <w:sz w:val="24"/>
        </w:rPr>
        <w:t>を開設して以来、日本の各地域から</w:t>
      </w:r>
      <w:r w:rsidRPr="00222012">
        <w:rPr>
          <w:b/>
          <w:sz w:val="24"/>
        </w:rPr>
        <w:t>50億円の</w:t>
      </w:r>
      <w:r w:rsidR="00E72CC0" w:rsidRPr="00222012">
        <w:rPr>
          <w:rFonts w:hint="eastAsia"/>
          <w:b/>
          <w:sz w:val="24"/>
        </w:rPr>
        <w:t>寄附</w:t>
      </w:r>
      <w:r w:rsidRPr="00222012">
        <w:rPr>
          <w:b/>
          <w:sz w:val="24"/>
        </w:rPr>
        <w:t>をいただいています。</w:t>
      </w:r>
      <w:r w:rsidRPr="00222012">
        <w:rPr>
          <w:rFonts w:hint="eastAsia"/>
          <w:b/>
          <w:sz w:val="24"/>
        </w:rPr>
        <w:t>それはドルにしても、非常に大きな</w:t>
      </w:r>
      <w:r w:rsidR="00E72CC0" w:rsidRPr="00222012">
        <w:rPr>
          <w:rFonts w:hint="eastAsia"/>
          <w:b/>
          <w:sz w:val="24"/>
        </w:rPr>
        <w:t>規模</w:t>
      </w:r>
      <w:r w:rsidRPr="00222012">
        <w:rPr>
          <w:rFonts w:hint="eastAsia"/>
          <w:b/>
          <w:sz w:val="24"/>
        </w:rPr>
        <w:t>になって</w:t>
      </w:r>
      <w:r w:rsidR="00E72CC0" w:rsidRPr="00222012">
        <w:rPr>
          <w:rFonts w:hint="eastAsia"/>
          <w:b/>
          <w:sz w:val="24"/>
        </w:rPr>
        <w:t>います。</w:t>
      </w:r>
      <w:r w:rsidRPr="00222012">
        <w:rPr>
          <w:b/>
          <w:sz w:val="24"/>
        </w:rPr>
        <w:t>それらの資金が人道支援に使われています。</w:t>
      </w:r>
      <w:r w:rsidR="00E72CC0" w:rsidRPr="00222012">
        <w:rPr>
          <w:rFonts w:hint="eastAsia"/>
          <w:b/>
          <w:sz w:val="24"/>
        </w:rPr>
        <w:t>当館が、ウクライナの</w:t>
      </w:r>
      <w:r w:rsidR="00D8346E" w:rsidRPr="00222012">
        <w:rPr>
          <w:rFonts w:hint="eastAsia"/>
          <w:b/>
          <w:sz w:val="24"/>
        </w:rPr>
        <w:t>避難民へ、</w:t>
      </w:r>
      <w:r w:rsidR="00C45A89" w:rsidRPr="00222012">
        <w:rPr>
          <w:rFonts w:hint="eastAsia"/>
          <w:b/>
          <w:sz w:val="24"/>
        </w:rPr>
        <w:t>食料品、薬品</w:t>
      </w:r>
      <w:r w:rsidR="00D8346E" w:rsidRPr="00222012">
        <w:rPr>
          <w:rFonts w:hint="eastAsia"/>
          <w:b/>
          <w:sz w:val="24"/>
        </w:rPr>
        <w:t>を</w:t>
      </w:r>
      <w:r w:rsidR="00C45A89" w:rsidRPr="00222012">
        <w:rPr>
          <w:rFonts w:hint="eastAsia"/>
          <w:b/>
          <w:sz w:val="24"/>
        </w:rPr>
        <w:t>、</w:t>
      </w:r>
      <w:r w:rsidR="00E72CC0" w:rsidRPr="00222012">
        <w:rPr>
          <w:rFonts w:hint="eastAsia"/>
          <w:b/>
          <w:sz w:val="24"/>
        </w:rPr>
        <w:t>特に、ウクライナの西部に集中したり</w:t>
      </w:r>
      <w:r w:rsidRPr="00222012">
        <w:rPr>
          <w:rFonts w:hint="eastAsia"/>
          <w:b/>
          <w:sz w:val="24"/>
        </w:rPr>
        <w:t>、</w:t>
      </w:r>
      <w:r w:rsidR="00C45A89" w:rsidRPr="00222012">
        <w:rPr>
          <w:rFonts w:hint="eastAsia"/>
          <w:b/>
          <w:sz w:val="24"/>
        </w:rPr>
        <w:t>ポーランド</w:t>
      </w:r>
      <w:r w:rsidRPr="00222012">
        <w:rPr>
          <w:rFonts w:hint="eastAsia"/>
          <w:b/>
          <w:sz w:val="24"/>
        </w:rPr>
        <w:t>、スロバキア</w:t>
      </w:r>
      <w:r w:rsidR="00C45A89" w:rsidRPr="00222012">
        <w:rPr>
          <w:rFonts w:hint="eastAsia"/>
          <w:b/>
          <w:sz w:val="24"/>
        </w:rPr>
        <w:t>、ルーマニア、トルコなどに</w:t>
      </w:r>
      <w:r w:rsidRPr="00222012">
        <w:rPr>
          <w:rFonts w:hint="eastAsia"/>
          <w:b/>
          <w:sz w:val="24"/>
        </w:rPr>
        <w:t>も行き渡っている</w:t>
      </w:r>
      <w:r w:rsidR="00C45A89" w:rsidRPr="00222012">
        <w:rPr>
          <w:rFonts w:hint="eastAsia"/>
          <w:b/>
          <w:sz w:val="24"/>
        </w:rPr>
        <w:t>ウクライナ人の避難民の方々</w:t>
      </w:r>
      <w:r w:rsidR="005951DD">
        <w:rPr>
          <w:rFonts w:hint="eastAsia"/>
          <w:b/>
          <w:sz w:val="24"/>
        </w:rPr>
        <w:t>に届けています。</w:t>
      </w:r>
    </w:p>
    <w:p w:rsidR="00885B77" w:rsidRDefault="00C45A89" w:rsidP="00222012">
      <w:pPr>
        <w:spacing w:line="400" w:lineRule="exact"/>
        <w:rPr>
          <w:b/>
          <w:sz w:val="24"/>
        </w:rPr>
      </w:pPr>
      <w:r w:rsidRPr="00222012">
        <w:rPr>
          <w:rFonts w:hint="eastAsia"/>
          <w:b/>
          <w:sz w:val="24"/>
        </w:rPr>
        <w:t xml:space="preserve">　</w:t>
      </w:r>
      <w:r w:rsidR="00885B77" w:rsidRPr="00222012">
        <w:rPr>
          <w:rFonts w:hint="eastAsia"/>
          <w:b/>
          <w:sz w:val="24"/>
        </w:rPr>
        <w:t>もちろん</w:t>
      </w:r>
      <w:r w:rsidRPr="00222012">
        <w:rPr>
          <w:rFonts w:hint="eastAsia"/>
          <w:b/>
          <w:sz w:val="24"/>
        </w:rPr>
        <w:t>、</w:t>
      </w:r>
      <w:r w:rsidR="00885B77" w:rsidRPr="00222012">
        <w:rPr>
          <w:rFonts w:hint="eastAsia"/>
          <w:b/>
          <w:sz w:val="24"/>
        </w:rPr>
        <w:t>これからは日本に</w:t>
      </w:r>
      <w:r w:rsidRPr="00222012">
        <w:rPr>
          <w:rFonts w:hint="eastAsia"/>
          <w:b/>
          <w:sz w:val="24"/>
        </w:rPr>
        <w:t>来るウクライナ人の受け入れのために</w:t>
      </w:r>
      <w:r w:rsidR="00885B77" w:rsidRPr="00222012">
        <w:rPr>
          <w:rFonts w:hint="eastAsia"/>
          <w:b/>
          <w:sz w:val="24"/>
        </w:rPr>
        <w:t>、人道支援が必要になってきますが、その</w:t>
      </w:r>
      <w:r w:rsidRPr="00222012">
        <w:rPr>
          <w:rFonts w:hint="eastAsia"/>
          <w:b/>
          <w:sz w:val="24"/>
        </w:rPr>
        <w:t>関係では、日本のそれぞれの都道府県</w:t>
      </w:r>
      <w:r w:rsidR="00885B77" w:rsidRPr="00222012">
        <w:rPr>
          <w:rFonts w:hint="eastAsia"/>
          <w:b/>
          <w:sz w:val="24"/>
        </w:rPr>
        <w:t>及び市</w:t>
      </w:r>
      <w:r w:rsidRPr="00222012">
        <w:rPr>
          <w:rFonts w:hint="eastAsia"/>
          <w:b/>
          <w:sz w:val="24"/>
        </w:rPr>
        <w:t>や</w:t>
      </w:r>
      <w:r w:rsidR="00885B77" w:rsidRPr="00222012">
        <w:rPr>
          <w:rFonts w:hint="eastAsia"/>
          <w:b/>
          <w:sz w:val="24"/>
        </w:rPr>
        <w:t>その他の各レベルでの温かい受け入れに</w:t>
      </w:r>
      <w:r w:rsidRPr="00222012">
        <w:rPr>
          <w:rFonts w:hint="eastAsia"/>
          <w:b/>
          <w:sz w:val="24"/>
        </w:rPr>
        <w:t>ついてのご支持、ご協力を</w:t>
      </w:r>
      <w:r w:rsidR="00885B77" w:rsidRPr="00222012">
        <w:rPr>
          <w:rFonts w:hint="eastAsia"/>
          <w:b/>
          <w:sz w:val="24"/>
        </w:rPr>
        <w:t>お聞きしております。</w:t>
      </w:r>
    </w:p>
    <w:p w:rsidR="00486983" w:rsidRPr="00222012" w:rsidRDefault="00486983" w:rsidP="00222012">
      <w:pPr>
        <w:spacing w:line="400" w:lineRule="exact"/>
        <w:rPr>
          <w:b/>
          <w:sz w:val="24"/>
        </w:rPr>
      </w:pPr>
    </w:p>
    <w:p w:rsidR="00C45A89" w:rsidRPr="00222012" w:rsidRDefault="00C45A89" w:rsidP="00222012">
      <w:pPr>
        <w:spacing w:line="400" w:lineRule="exact"/>
        <w:rPr>
          <w:b/>
          <w:sz w:val="24"/>
        </w:rPr>
      </w:pPr>
      <w:r w:rsidRPr="00222012">
        <w:rPr>
          <w:rFonts w:hint="eastAsia"/>
          <w:b/>
          <w:sz w:val="24"/>
        </w:rPr>
        <w:t xml:space="preserve">　毎日のように当館の領事部に、新しく日本に来る避難者の方々が来て手続きを行っていますけれども、彼らの衝撃及びストレスは非常に</w:t>
      </w:r>
      <w:r w:rsidR="00910EB1" w:rsidRPr="00222012">
        <w:rPr>
          <w:rFonts w:hint="eastAsia"/>
          <w:b/>
          <w:sz w:val="24"/>
        </w:rPr>
        <w:t>ひどい</w:t>
      </w:r>
      <w:r w:rsidRPr="00222012">
        <w:rPr>
          <w:rFonts w:hint="eastAsia"/>
          <w:b/>
          <w:sz w:val="24"/>
        </w:rPr>
        <w:t>もの</w:t>
      </w:r>
      <w:r w:rsidR="005951DD">
        <w:rPr>
          <w:rFonts w:hint="eastAsia"/>
          <w:b/>
          <w:sz w:val="24"/>
        </w:rPr>
        <w:t>になっております。その多くは持っていた資産の全てを</w:t>
      </w:r>
      <w:r w:rsidR="00910EB1" w:rsidRPr="00222012">
        <w:rPr>
          <w:rFonts w:hint="eastAsia"/>
          <w:b/>
          <w:sz w:val="24"/>
        </w:rPr>
        <w:t>失って日本に来ました。</w:t>
      </w:r>
    </w:p>
    <w:p w:rsidR="00C45A89" w:rsidRDefault="00910EB1" w:rsidP="00222012">
      <w:pPr>
        <w:spacing w:line="400" w:lineRule="exact"/>
        <w:rPr>
          <w:b/>
          <w:sz w:val="24"/>
        </w:rPr>
      </w:pPr>
      <w:r w:rsidRPr="00222012">
        <w:rPr>
          <w:rFonts w:hint="eastAsia"/>
          <w:b/>
          <w:sz w:val="24"/>
        </w:rPr>
        <w:t xml:space="preserve">　日本の歴史にも非常に困難な時代がありました。にもかかわらず、日本の国民が力を合わせて復興活動を行って今のような素晴らしい国、日本を</w:t>
      </w:r>
      <w:r w:rsidR="005951DD">
        <w:rPr>
          <w:rFonts w:hint="eastAsia"/>
          <w:b/>
          <w:sz w:val="24"/>
        </w:rPr>
        <w:t>作り</w:t>
      </w:r>
      <w:r w:rsidRPr="00222012">
        <w:rPr>
          <w:rFonts w:hint="eastAsia"/>
          <w:b/>
          <w:sz w:val="24"/>
        </w:rPr>
        <w:t>上げてきました。ウクライナ人も日本に来て、皆様から見習って、この素晴らしい経験を身に</w:t>
      </w:r>
      <w:r w:rsidR="005951DD">
        <w:rPr>
          <w:rFonts w:hint="eastAsia"/>
          <w:b/>
          <w:sz w:val="24"/>
        </w:rPr>
        <w:t>付</w:t>
      </w:r>
      <w:r w:rsidRPr="00222012">
        <w:rPr>
          <w:rFonts w:hint="eastAsia"/>
          <w:b/>
          <w:sz w:val="24"/>
        </w:rPr>
        <w:t>けて、ウクライナに帰ってウクライナのまちづくり、国づくりに貢献できることを期待しています。</w:t>
      </w:r>
    </w:p>
    <w:p w:rsidR="00486983" w:rsidRDefault="00486983" w:rsidP="00222012">
      <w:pPr>
        <w:spacing w:line="400" w:lineRule="exact"/>
        <w:rPr>
          <w:b/>
          <w:sz w:val="24"/>
        </w:rPr>
      </w:pPr>
    </w:p>
    <w:p w:rsidR="005951DD" w:rsidRDefault="005951DD" w:rsidP="00222012">
      <w:pPr>
        <w:spacing w:line="400" w:lineRule="exact"/>
        <w:rPr>
          <w:b/>
          <w:sz w:val="24"/>
        </w:rPr>
      </w:pPr>
      <w:r>
        <w:rPr>
          <w:rFonts w:hint="eastAsia"/>
          <w:b/>
          <w:sz w:val="24"/>
        </w:rPr>
        <w:t xml:space="preserve">　この機会を利用しまして、具体的なご提案を述べさせていただきたいと思います。</w:t>
      </w:r>
    </w:p>
    <w:p w:rsidR="00486983" w:rsidRPr="005951DD" w:rsidRDefault="00486983" w:rsidP="00222012">
      <w:pPr>
        <w:spacing w:line="400" w:lineRule="exact"/>
        <w:rPr>
          <w:b/>
          <w:sz w:val="24"/>
        </w:rPr>
      </w:pPr>
    </w:p>
    <w:p w:rsidR="00885B77" w:rsidRPr="00222012" w:rsidRDefault="00910EB1" w:rsidP="00222012">
      <w:pPr>
        <w:spacing w:line="400" w:lineRule="exact"/>
        <w:rPr>
          <w:b/>
          <w:sz w:val="24"/>
        </w:rPr>
      </w:pPr>
      <w:r w:rsidRPr="00222012">
        <w:rPr>
          <w:rFonts w:hint="eastAsia"/>
          <w:b/>
          <w:sz w:val="24"/>
        </w:rPr>
        <w:t xml:space="preserve">　ウクライナにはドニプロという大きな街があります。</w:t>
      </w:r>
      <w:r w:rsidR="00486983">
        <w:rPr>
          <w:rFonts w:hint="eastAsia"/>
          <w:b/>
          <w:sz w:val="24"/>
        </w:rPr>
        <w:t>この街は、</w:t>
      </w:r>
      <w:r w:rsidR="00AD43DF" w:rsidRPr="00222012">
        <w:rPr>
          <w:rFonts w:hint="eastAsia"/>
          <w:b/>
          <w:sz w:val="24"/>
        </w:rPr>
        <w:t>工業、さまざまな産業、教育、経済が</w:t>
      </w:r>
      <w:r w:rsidR="00486983">
        <w:rPr>
          <w:rFonts w:hint="eastAsia"/>
          <w:b/>
          <w:sz w:val="24"/>
        </w:rPr>
        <w:t>非常に</w:t>
      </w:r>
      <w:r w:rsidR="00AD43DF" w:rsidRPr="00222012">
        <w:rPr>
          <w:rFonts w:hint="eastAsia"/>
          <w:b/>
          <w:sz w:val="24"/>
        </w:rPr>
        <w:t>発展していた街です。その街の市長、オリース・フィラートは、昔から日本のファンで</w:t>
      </w:r>
      <w:r w:rsidR="0030004F">
        <w:rPr>
          <w:rFonts w:hint="eastAsia"/>
          <w:b/>
          <w:sz w:val="24"/>
        </w:rPr>
        <w:t>、</w:t>
      </w:r>
      <w:r w:rsidR="00885B77" w:rsidRPr="00222012">
        <w:rPr>
          <w:rFonts w:hint="eastAsia"/>
          <w:b/>
          <w:sz w:val="24"/>
        </w:rPr>
        <w:t>何回も日本に行ったことがあります。</w:t>
      </w:r>
      <w:r w:rsidR="00486983">
        <w:rPr>
          <w:rFonts w:hint="eastAsia"/>
          <w:b/>
          <w:sz w:val="24"/>
        </w:rPr>
        <w:t>また、</w:t>
      </w:r>
      <w:r w:rsidR="00AD43DF" w:rsidRPr="00222012">
        <w:rPr>
          <w:rFonts w:hint="eastAsia"/>
          <w:b/>
          <w:sz w:val="24"/>
        </w:rPr>
        <w:t>市役所には</w:t>
      </w:r>
      <w:r w:rsidR="00885B77" w:rsidRPr="00222012">
        <w:rPr>
          <w:rFonts w:hint="eastAsia"/>
          <w:b/>
          <w:sz w:val="24"/>
        </w:rPr>
        <w:t>大阪で研修を受けた従業員もいます。また、</w:t>
      </w:r>
      <w:r w:rsidR="00486983">
        <w:rPr>
          <w:rFonts w:hint="eastAsia"/>
          <w:b/>
          <w:sz w:val="24"/>
        </w:rPr>
        <w:t>ウクライナの合気道連盟がドニ</w:t>
      </w:r>
      <w:r w:rsidR="00AD43DF" w:rsidRPr="00222012">
        <w:rPr>
          <w:rFonts w:hint="eastAsia"/>
          <w:b/>
          <w:sz w:val="24"/>
        </w:rPr>
        <w:t>プロ</w:t>
      </w:r>
      <w:r w:rsidR="00885B77" w:rsidRPr="00222012">
        <w:rPr>
          <w:rFonts w:hint="eastAsia"/>
          <w:b/>
          <w:sz w:val="24"/>
        </w:rPr>
        <w:t>に</w:t>
      </w:r>
      <w:r w:rsidR="00AD43DF" w:rsidRPr="00222012">
        <w:rPr>
          <w:rFonts w:hint="eastAsia"/>
          <w:b/>
          <w:sz w:val="24"/>
        </w:rPr>
        <w:t>あり</w:t>
      </w:r>
      <w:r w:rsidR="00885B77" w:rsidRPr="00222012">
        <w:rPr>
          <w:rFonts w:hint="eastAsia"/>
          <w:b/>
          <w:sz w:val="24"/>
        </w:rPr>
        <w:t>ます。</w:t>
      </w:r>
    </w:p>
    <w:p w:rsidR="00486983" w:rsidRPr="0030004F" w:rsidRDefault="00486983" w:rsidP="00222012">
      <w:pPr>
        <w:spacing w:line="400" w:lineRule="exact"/>
        <w:rPr>
          <w:b/>
          <w:sz w:val="24"/>
        </w:rPr>
      </w:pPr>
    </w:p>
    <w:p w:rsidR="00885B77" w:rsidRDefault="00AD43DF" w:rsidP="00222012">
      <w:pPr>
        <w:spacing w:line="400" w:lineRule="exact"/>
        <w:rPr>
          <w:b/>
          <w:sz w:val="24"/>
        </w:rPr>
      </w:pPr>
      <w:r w:rsidRPr="00222012">
        <w:rPr>
          <w:rFonts w:hint="eastAsia"/>
          <w:b/>
          <w:sz w:val="24"/>
        </w:rPr>
        <w:t xml:space="preserve">　できれば</w:t>
      </w:r>
      <w:r w:rsidR="0030004F">
        <w:rPr>
          <w:rFonts w:hint="eastAsia"/>
          <w:b/>
          <w:sz w:val="24"/>
        </w:rPr>
        <w:t>、</w:t>
      </w:r>
      <w:r w:rsidR="00885B77" w:rsidRPr="00222012">
        <w:rPr>
          <w:b/>
          <w:sz w:val="24"/>
        </w:rPr>
        <w:t>大阪府のレベル及び大阪市のレベルで、この</w:t>
      </w:r>
      <w:r w:rsidRPr="00222012">
        <w:rPr>
          <w:rFonts w:hint="eastAsia"/>
          <w:b/>
          <w:sz w:val="24"/>
        </w:rPr>
        <w:t>街</w:t>
      </w:r>
      <w:r w:rsidR="00885B77" w:rsidRPr="00222012">
        <w:rPr>
          <w:b/>
          <w:sz w:val="24"/>
        </w:rPr>
        <w:t>と</w:t>
      </w:r>
      <w:r w:rsidRPr="00222012">
        <w:rPr>
          <w:rFonts w:hint="eastAsia"/>
          <w:b/>
          <w:sz w:val="24"/>
        </w:rPr>
        <w:t>パートナーシップ</w:t>
      </w:r>
      <w:r w:rsidR="00885B77" w:rsidRPr="00222012">
        <w:rPr>
          <w:b/>
          <w:sz w:val="24"/>
        </w:rPr>
        <w:t>を</w:t>
      </w:r>
      <w:r w:rsidR="00486983">
        <w:rPr>
          <w:rFonts w:hint="eastAsia"/>
          <w:b/>
          <w:sz w:val="24"/>
        </w:rPr>
        <w:t>作る</w:t>
      </w:r>
      <w:r w:rsidR="00885B77" w:rsidRPr="00222012">
        <w:rPr>
          <w:b/>
          <w:sz w:val="24"/>
        </w:rPr>
        <w:t>ことができないかと思って</w:t>
      </w:r>
      <w:r w:rsidRPr="00222012">
        <w:rPr>
          <w:rFonts w:hint="eastAsia"/>
          <w:b/>
          <w:sz w:val="24"/>
        </w:rPr>
        <w:t>い</w:t>
      </w:r>
      <w:r w:rsidR="00885B77" w:rsidRPr="00222012">
        <w:rPr>
          <w:b/>
          <w:sz w:val="24"/>
        </w:rPr>
        <w:t>ます。</w:t>
      </w:r>
      <w:r w:rsidRPr="00222012">
        <w:rPr>
          <w:rFonts w:hint="eastAsia"/>
          <w:b/>
          <w:sz w:val="24"/>
        </w:rPr>
        <w:t>このパートナーシップ</w:t>
      </w:r>
      <w:r w:rsidR="00885B77" w:rsidRPr="00222012">
        <w:rPr>
          <w:rFonts w:hint="eastAsia"/>
          <w:b/>
          <w:sz w:val="24"/>
        </w:rPr>
        <w:t>関係ができれば、大阪府、大阪市</w:t>
      </w:r>
      <w:r w:rsidRPr="00222012">
        <w:rPr>
          <w:rFonts w:hint="eastAsia"/>
          <w:b/>
          <w:sz w:val="24"/>
        </w:rPr>
        <w:t>に</w:t>
      </w:r>
      <w:r w:rsidR="00885B77" w:rsidRPr="00222012">
        <w:rPr>
          <w:rFonts w:hint="eastAsia"/>
          <w:b/>
          <w:sz w:val="24"/>
        </w:rPr>
        <w:t>とって非常に強力でダイナミックな</w:t>
      </w:r>
      <w:r w:rsidRPr="00222012">
        <w:rPr>
          <w:rFonts w:hint="eastAsia"/>
          <w:b/>
          <w:sz w:val="24"/>
        </w:rPr>
        <w:t>ウクライナのパートナーができると</w:t>
      </w:r>
      <w:r w:rsidR="00885B77" w:rsidRPr="00222012">
        <w:rPr>
          <w:rFonts w:hint="eastAsia"/>
          <w:b/>
          <w:sz w:val="24"/>
        </w:rPr>
        <w:t>信じています。</w:t>
      </w:r>
      <w:r w:rsidRPr="00222012">
        <w:rPr>
          <w:rFonts w:hint="eastAsia"/>
          <w:b/>
          <w:sz w:val="24"/>
        </w:rPr>
        <w:t>また、待たないで、もう</w:t>
      </w:r>
      <w:r w:rsidR="00885B77" w:rsidRPr="00222012">
        <w:rPr>
          <w:rFonts w:hint="eastAsia"/>
          <w:b/>
          <w:sz w:val="24"/>
        </w:rPr>
        <w:t>今</w:t>
      </w:r>
      <w:r w:rsidRPr="00222012">
        <w:rPr>
          <w:rFonts w:hint="eastAsia"/>
          <w:b/>
          <w:sz w:val="24"/>
        </w:rPr>
        <w:t>すぐ</w:t>
      </w:r>
      <w:r w:rsidR="00885B77" w:rsidRPr="00222012">
        <w:rPr>
          <w:rFonts w:hint="eastAsia"/>
          <w:b/>
          <w:sz w:val="24"/>
        </w:rPr>
        <w:t>、今の段階でも</w:t>
      </w:r>
      <w:r w:rsidRPr="00222012">
        <w:rPr>
          <w:rFonts w:hint="eastAsia"/>
          <w:b/>
          <w:sz w:val="24"/>
        </w:rPr>
        <w:t>そのパートナーシップ</w:t>
      </w:r>
      <w:r w:rsidR="00885B77" w:rsidRPr="00222012">
        <w:rPr>
          <w:rFonts w:hint="eastAsia"/>
          <w:b/>
          <w:sz w:val="24"/>
        </w:rPr>
        <w:t>ができればと思います。</w:t>
      </w:r>
    </w:p>
    <w:p w:rsidR="003E3B29" w:rsidRPr="00222012" w:rsidRDefault="003E3B29" w:rsidP="00222012">
      <w:pPr>
        <w:spacing w:line="400" w:lineRule="exact"/>
        <w:rPr>
          <w:b/>
          <w:sz w:val="24"/>
        </w:rPr>
      </w:pPr>
    </w:p>
    <w:p w:rsidR="00885B77" w:rsidRPr="00222012" w:rsidRDefault="00AD43DF" w:rsidP="00222012">
      <w:pPr>
        <w:spacing w:line="400" w:lineRule="exact"/>
        <w:ind w:firstLineChars="100" w:firstLine="235"/>
        <w:rPr>
          <w:b/>
          <w:sz w:val="24"/>
        </w:rPr>
      </w:pPr>
      <w:r w:rsidRPr="00222012">
        <w:rPr>
          <w:rFonts w:hint="eastAsia"/>
          <w:b/>
          <w:sz w:val="24"/>
        </w:rPr>
        <w:t>吉村様、松井</w:t>
      </w:r>
      <w:r w:rsidR="00885B77" w:rsidRPr="00222012">
        <w:rPr>
          <w:rFonts w:hint="eastAsia"/>
          <w:b/>
          <w:sz w:val="24"/>
        </w:rPr>
        <w:t>様、鈴木</w:t>
      </w:r>
      <w:r w:rsidRPr="00222012">
        <w:rPr>
          <w:rFonts w:hint="eastAsia"/>
          <w:b/>
          <w:sz w:val="24"/>
        </w:rPr>
        <w:t>様、</w:t>
      </w:r>
      <w:r w:rsidR="00885B77" w:rsidRPr="00222012">
        <w:rPr>
          <w:rFonts w:hint="eastAsia"/>
          <w:b/>
          <w:sz w:val="24"/>
        </w:rPr>
        <w:t>丹野様、皆様、もし、この</w:t>
      </w:r>
      <w:r w:rsidR="00486983">
        <w:rPr>
          <w:rFonts w:hint="eastAsia"/>
          <w:b/>
          <w:sz w:val="24"/>
        </w:rPr>
        <w:t>ドニ</w:t>
      </w:r>
      <w:r w:rsidRPr="00222012">
        <w:rPr>
          <w:rFonts w:hint="eastAsia"/>
          <w:b/>
          <w:sz w:val="24"/>
        </w:rPr>
        <w:t>プロ</w:t>
      </w:r>
      <w:r w:rsidR="00885B77" w:rsidRPr="00222012">
        <w:rPr>
          <w:rFonts w:hint="eastAsia"/>
          <w:b/>
          <w:sz w:val="24"/>
        </w:rPr>
        <w:t>との</w:t>
      </w:r>
      <w:r w:rsidRPr="00222012">
        <w:rPr>
          <w:rFonts w:hint="eastAsia"/>
          <w:b/>
          <w:sz w:val="24"/>
        </w:rPr>
        <w:t>パートナーシップ</w:t>
      </w:r>
      <w:r w:rsidR="003E3A5F" w:rsidRPr="00222012">
        <w:rPr>
          <w:rFonts w:hint="eastAsia"/>
          <w:b/>
          <w:sz w:val="24"/>
        </w:rPr>
        <w:t>について</w:t>
      </w:r>
      <w:r w:rsidR="00885B77" w:rsidRPr="00222012">
        <w:rPr>
          <w:rFonts w:hint="eastAsia"/>
          <w:b/>
          <w:sz w:val="24"/>
        </w:rPr>
        <w:t>具体的なご検討が可能であれば、ぜひお願いいたします。</w:t>
      </w:r>
      <w:r w:rsidR="00486983">
        <w:rPr>
          <w:rFonts w:hint="eastAsia"/>
          <w:b/>
          <w:sz w:val="24"/>
        </w:rPr>
        <w:t>また、</w:t>
      </w:r>
      <w:r w:rsidR="00885B77" w:rsidRPr="00222012">
        <w:rPr>
          <w:rFonts w:hint="eastAsia"/>
          <w:b/>
          <w:sz w:val="24"/>
        </w:rPr>
        <w:t>その実現が可能になりましたらば、</w:t>
      </w:r>
      <w:r w:rsidR="003E3A5F" w:rsidRPr="00222012">
        <w:rPr>
          <w:rFonts w:hint="eastAsia"/>
          <w:b/>
          <w:sz w:val="24"/>
        </w:rPr>
        <w:t>絶対、</w:t>
      </w:r>
      <w:r w:rsidR="00885B77" w:rsidRPr="00222012">
        <w:rPr>
          <w:rFonts w:hint="eastAsia"/>
          <w:b/>
          <w:sz w:val="24"/>
        </w:rPr>
        <w:t>大阪の皆様は</w:t>
      </w:r>
      <w:r w:rsidR="003E3A5F" w:rsidRPr="00222012">
        <w:rPr>
          <w:rFonts w:hint="eastAsia"/>
          <w:b/>
          <w:sz w:val="24"/>
        </w:rPr>
        <w:t>後悔</w:t>
      </w:r>
      <w:r w:rsidR="00885B77" w:rsidRPr="00222012">
        <w:rPr>
          <w:rFonts w:hint="eastAsia"/>
          <w:b/>
          <w:sz w:val="24"/>
        </w:rPr>
        <w:t>しない</w:t>
      </w:r>
      <w:r w:rsidR="003E3A5F" w:rsidRPr="00222012">
        <w:rPr>
          <w:rFonts w:hint="eastAsia"/>
          <w:b/>
          <w:sz w:val="24"/>
        </w:rPr>
        <w:t>と</w:t>
      </w:r>
      <w:r w:rsidR="00885B77" w:rsidRPr="00222012">
        <w:rPr>
          <w:rFonts w:hint="eastAsia"/>
          <w:b/>
          <w:sz w:val="24"/>
        </w:rPr>
        <w:t>信じております。</w:t>
      </w:r>
    </w:p>
    <w:p w:rsidR="00885B77" w:rsidRPr="00222012" w:rsidRDefault="003E3A5F" w:rsidP="00222012">
      <w:pPr>
        <w:spacing w:line="400" w:lineRule="exact"/>
        <w:rPr>
          <w:b/>
          <w:sz w:val="24"/>
        </w:rPr>
      </w:pPr>
      <w:r w:rsidRPr="00222012">
        <w:rPr>
          <w:rFonts w:hint="eastAsia"/>
          <w:b/>
          <w:sz w:val="24"/>
        </w:rPr>
        <w:t xml:space="preserve">　</w:t>
      </w:r>
      <w:r w:rsidR="00885B77" w:rsidRPr="00222012">
        <w:rPr>
          <w:rFonts w:hint="eastAsia"/>
          <w:b/>
          <w:sz w:val="24"/>
        </w:rPr>
        <w:t>また、大阪府議会</w:t>
      </w:r>
      <w:r w:rsidRPr="00222012">
        <w:rPr>
          <w:rFonts w:hint="eastAsia"/>
          <w:b/>
          <w:sz w:val="24"/>
        </w:rPr>
        <w:t>の</w:t>
      </w:r>
      <w:r w:rsidR="00885B77" w:rsidRPr="00222012">
        <w:rPr>
          <w:rFonts w:hint="eastAsia"/>
          <w:b/>
          <w:sz w:val="24"/>
        </w:rPr>
        <w:t>議員の</w:t>
      </w:r>
      <w:r w:rsidRPr="00222012">
        <w:rPr>
          <w:rFonts w:hint="eastAsia"/>
          <w:b/>
          <w:sz w:val="24"/>
        </w:rPr>
        <w:t>皆</w:t>
      </w:r>
      <w:r w:rsidR="00885B77" w:rsidRPr="00222012">
        <w:rPr>
          <w:rFonts w:hint="eastAsia"/>
          <w:b/>
          <w:sz w:val="24"/>
        </w:rPr>
        <w:t>様、市会の議員の皆様にも</w:t>
      </w:r>
      <w:r w:rsidRPr="00222012">
        <w:rPr>
          <w:rFonts w:hint="eastAsia"/>
          <w:b/>
          <w:sz w:val="24"/>
        </w:rPr>
        <w:t>、ぜひともこの件についてご協力をお願いしたい</w:t>
      </w:r>
      <w:r w:rsidR="00885B77" w:rsidRPr="00222012">
        <w:rPr>
          <w:rFonts w:hint="eastAsia"/>
          <w:b/>
          <w:sz w:val="24"/>
        </w:rPr>
        <w:t>と思います。</w:t>
      </w:r>
    </w:p>
    <w:p w:rsidR="00885B77" w:rsidRPr="00222012" w:rsidRDefault="003E3A5F" w:rsidP="00222012">
      <w:pPr>
        <w:spacing w:line="400" w:lineRule="exact"/>
        <w:rPr>
          <w:b/>
          <w:sz w:val="24"/>
        </w:rPr>
      </w:pPr>
      <w:r w:rsidRPr="00222012">
        <w:rPr>
          <w:rFonts w:hint="eastAsia"/>
          <w:b/>
          <w:sz w:val="24"/>
        </w:rPr>
        <w:t xml:space="preserve">　</w:t>
      </w:r>
      <w:r w:rsidR="00885B77" w:rsidRPr="00222012">
        <w:rPr>
          <w:rFonts w:hint="eastAsia"/>
          <w:b/>
          <w:sz w:val="24"/>
        </w:rPr>
        <w:t>一番</w:t>
      </w:r>
      <w:r w:rsidRPr="00222012">
        <w:rPr>
          <w:rFonts w:hint="eastAsia"/>
          <w:b/>
          <w:sz w:val="24"/>
        </w:rPr>
        <w:t>現実的なのは</w:t>
      </w:r>
      <w:r w:rsidR="0030004F">
        <w:rPr>
          <w:rFonts w:hint="eastAsia"/>
          <w:b/>
          <w:sz w:val="24"/>
        </w:rPr>
        <w:t>、やはり</w:t>
      </w:r>
      <w:bookmarkStart w:id="0" w:name="_GoBack"/>
      <w:bookmarkEnd w:id="0"/>
      <w:r w:rsidRPr="00222012">
        <w:rPr>
          <w:rFonts w:hint="eastAsia"/>
          <w:b/>
          <w:sz w:val="24"/>
        </w:rPr>
        <w:t>地方レベル、</w:t>
      </w:r>
      <w:r w:rsidR="00885B77" w:rsidRPr="00222012">
        <w:rPr>
          <w:rFonts w:hint="eastAsia"/>
          <w:b/>
          <w:sz w:val="24"/>
        </w:rPr>
        <w:t>自治体レベルでの協力関係だと思います。</w:t>
      </w:r>
    </w:p>
    <w:p w:rsidR="00486983" w:rsidRDefault="00486983" w:rsidP="00222012">
      <w:pPr>
        <w:spacing w:line="400" w:lineRule="exact"/>
        <w:ind w:firstLineChars="100" w:firstLine="235"/>
        <w:rPr>
          <w:b/>
          <w:sz w:val="24"/>
        </w:rPr>
      </w:pPr>
    </w:p>
    <w:p w:rsidR="002526FA" w:rsidRPr="00222012" w:rsidRDefault="00486983" w:rsidP="00222012">
      <w:pPr>
        <w:spacing w:line="400" w:lineRule="exact"/>
        <w:ind w:firstLineChars="100" w:firstLine="235"/>
        <w:rPr>
          <w:b/>
          <w:sz w:val="24"/>
        </w:rPr>
      </w:pPr>
      <w:r>
        <w:rPr>
          <w:rFonts w:hint="eastAsia"/>
          <w:b/>
          <w:sz w:val="24"/>
        </w:rPr>
        <w:t>ご清聴ありがとうございます。</w:t>
      </w:r>
      <w:r w:rsidR="003E3A5F" w:rsidRPr="00222012">
        <w:rPr>
          <w:rFonts w:hint="eastAsia"/>
          <w:b/>
          <w:sz w:val="24"/>
        </w:rPr>
        <w:t>どうぞ</w:t>
      </w:r>
      <w:r w:rsidR="00885B77" w:rsidRPr="00222012">
        <w:rPr>
          <w:rFonts w:hint="eastAsia"/>
          <w:b/>
          <w:sz w:val="24"/>
        </w:rPr>
        <w:t>よろしくお願いします。</w:t>
      </w:r>
    </w:p>
    <w:p w:rsidR="00486983" w:rsidRDefault="00486983" w:rsidP="00222012">
      <w:pPr>
        <w:spacing w:line="400" w:lineRule="exact"/>
        <w:ind w:firstLineChars="100" w:firstLine="235"/>
        <w:rPr>
          <w:b/>
          <w:sz w:val="24"/>
        </w:rPr>
      </w:pPr>
    </w:p>
    <w:p w:rsidR="00885B77" w:rsidRPr="00222012" w:rsidRDefault="003E3A5F" w:rsidP="00222012">
      <w:pPr>
        <w:spacing w:line="400" w:lineRule="exact"/>
        <w:ind w:firstLineChars="100" w:firstLine="235"/>
        <w:rPr>
          <w:b/>
          <w:sz w:val="24"/>
        </w:rPr>
      </w:pPr>
      <w:r w:rsidRPr="00222012">
        <w:rPr>
          <w:rFonts w:hint="eastAsia"/>
          <w:b/>
          <w:sz w:val="24"/>
        </w:rPr>
        <w:t>おおきに。</w:t>
      </w:r>
    </w:p>
    <w:p w:rsidR="00FF7CBC" w:rsidRPr="00222012" w:rsidRDefault="00FF7CBC" w:rsidP="00885B77">
      <w:pPr>
        <w:rPr>
          <w:b/>
        </w:rPr>
      </w:pPr>
    </w:p>
    <w:sectPr w:rsidR="00FF7CBC" w:rsidRPr="00222012" w:rsidSect="009151CE">
      <w:headerReference w:type="even" r:id="rId6"/>
      <w:headerReference w:type="default" r:id="rId7"/>
      <w:footerReference w:type="even" r:id="rId8"/>
      <w:footerReference w:type="default" r:id="rId9"/>
      <w:headerReference w:type="first" r:id="rId10"/>
      <w:footerReference w:type="first" r:id="rId11"/>
      <w:pgSz w:w="11906" w:h="16838"/>
      <w:pgMar w:top="1440"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96" w:rsidRDefault="000A4A96" w:rsidP="000A4A96">
      <w:r>
        <w:separator/>
      </w:r>
    </w:p>
  </w:endnote>
  <w:endnote w:type="continuationSeparator" w:id="0">
    <w:p w:rsidR="000A4A96" w:rsidRDefault="000A4A96" w:rsidP="000A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96" w:rsidRDefault="000A4A96" w:rsidP="000A4A96">
      <w:r>
        <w:separator/>
      </w:r>
    </w:p>
  </w:footnote>
  <w:footnote w:type="continuationSeparator" w:id="0">
    <w:p w:rsidR="000A4A96" w:rsidRDefault="000A4A96" w:rsidP="000A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A" w:rsidRDefault="008036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1B"/>
    <w:rsid w:val="00002CAF"/>
    <w:rsid w:val="000A4A96"/>
    <w:rsid w:val="00222012"/>
    <w:rsid w:val="002526FA"/>
    <w:rsid w:val="002F0CFF"/>
    <w:rsid w:val="0030004F"/>
    <w:rsid w:val="003E3A5F"/>
    <w:rsid w:val="003E3B29"/>
    <w:rsid w:val="003F4953"/>
    <w:rsid w:val="00426852"/>
    <w:rsid w:val="00477C40"/>
    <w:rsid w:val="00486983"/>
    <w:rsid w:val="00504902"/>
    <w:rsid w:val="0052391F"/>
    <w:rsid w:val="00555984"/>
    <w:rsid w:val="005951DD"/>
    <w:rsid w:val="0062662F"/>
    <w:rsid w:val="00763FDC"/>
    <w:rsid w:val="0080369A"/>
    <w:rsid w:val="00885B77"/>
    <w:rsid w:val="00910EB1"/>
    <w:rsid w:val="009151CE"/>
    <w:rsid w:val="00A655A7"/>
    <w:rsid w:val="00AD43DF"/>
    <w:rsid w:val="00B54E1B"/>
    <w:rsid w:val="00C45A89"/>
    <w:rsid w:val="00D8346E"/>
    <w:rsid w:val="00DB66CC"/>
    <w:rsid w:val="00E72CC0"/>
    <w:rsid w:val="00F37B51"/>
    <w:rsid w:val="00FF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B652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A96"/>
    <w:pPr>
      <w:tabs>
        <w:tab w:val="center" w:pos="4252"/>
        <w:tab w:val="right" w:pos="8504"/>
      </w:tabs>
      <w:snapToGrid w:val="0"/>
    </w:pPr>
  </w:style>
  <w:style w:type="character" w:customStyle="1" w:styleId="a4">
    <w:name w:val="ヘッダー (文字)"/>
    <w:basedOn w:val="a0"/>
    <w:link w:val="a3"/>
    <w:uiPriority w:val="99"/>
    <w:rsid w:val="000A4A96"/>
  </w:style>
  <w:style w:type="paragraph" w:styleId="a5">
    <w:name w:val="footer"/>
    <w:basedOn w:val="a"/>
    <w:link w:val="a6"/>
    <w:uiPriority w:val="99"/>
    <w:unhideWhenUsed/>
    <w:rsid w:val="000A4A96"/>
    <w:pPr>
      <w:tabs>
        <w:tab w:val="center" w:pos="4252"/>
        <w:tab w:val="right" w:pos="8504"/>
      </w:tabs>
      <w:snapToGrid w:val="0"/>
    </w:pPr>
  </w:style>
  <w:style w:type="character" w:customStyle="1" w:styleId="a6">
    <w:name w:val="フッター (文字)"/>
    <w:basedOn w:val="a0"/>
    <w:link w:val="a5"/>
    <w:uiPriority w:val="99"/>
    <w:rsid w:val="000A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2022-03-30T04:26:00Z</dcterms:created>
  <dcterms:modified xsi:type="dcterms:W3CDTF">2022-03-30T04:30:00Z</dcterms:modified>
</cp:coreProperties>
</file>