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04BBF45C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161CFBDD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（消防長又は消防署長）　</w:t>
            </w:r>
            <w:r w:rsidR="00124872"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F9BAD4" w:rsidR="00926F8C" w:rsidRPr="006A052D" w:rsidRDefault="00926F8C" w:rsidP="00D5563F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</w:t>
            </w:r>
            <w:r w:rsidR="00D5563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846B8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193D5A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193D5A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193D5A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193D5A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193D5A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193D5A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193D5A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193D5A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193D5A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193D5A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193D5A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193D5A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193D5A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193D5A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193D5A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491FAA04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193D5A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24872"/>
    <w:rsid w:val="00151441"/>
    <w:rsid w:val="00161E75"/>
    <w:rsid w:val="001754BE"/>
    <w:rsid w:val="00192F0F"/>
    <w:rsid w:val="00193D5A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A7565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5C7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6B8A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061B9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563F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7E9E-32D3-428F-AFAF-9B0CEF1C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5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奏一朗</dc:creator>
  <cp:keywords/>
  <dc:description/>
  <cp:lastModifiedBy>谷　奏一朗</cp:lastModifiedBy>
  <cp:revision>2</cp:revision>
  <cp:lastPrinted>2018-02-22T05:34:00Z</cp:lastPrinted>
  <dcterms:created xsi:type="dcterms:W3CDTF">2020-01-15T01:02:00Z</dcterms:created>
  <dcterms:modified xsi:type="dcterms:W3CDTF">2020-01-15T01:02:00Z</dcterms:modified>
</cp:coreProperties>
</file>